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70" w:rsidRPr="00B93070" w:rsidRDefault="00B93070" w:rsidP="00B93070">
      <w:pPr>
        <w:pStyle w:val="Style7"/>
        <w:widowControl/>
        <w:jc w:val="both"/>
        <w:rPr>
          <w:rStyle w:val="FontStyle29"/>
          <w:b/>
          <w:sz w:val="28"/>
          <w:szCs w:val="28"/>
        </w:rPr>
      </w:pPr>
      <w:r w:rsidRPr="00B93070">
        <w:rPr>
          <w:rStyle w:val="FontStyle29"/>
          <w:b/>
          <w:sz w:val="28"/>
          <w:szCs w:val="28"/>
        </w:rPr>
        <w:t>ПЕТРОПАВЛОВСК-КАМЧАТСКИЙ</w:t>
      </w:r>
    </w:p>
    <w:p w:rsidR="00A1337A" w:rsidRPr="00B93070" w:rsidRDefault="00A1337A" w:rsidP="00B93070">
      <w:pPr>
        <w:pStyle w:val="Style7"/>
        <w:widowControl/>
        <w:jc w:val="both"/>
        <w:rPr>
          <w:rStyle w:val="FontStyle29"/>
          <w:sz w:val="28"/>
          <w:szCs w:val="28"/>
        </w:rPr>
      </w:pPr>
      <w:r w:rsidRPr="00B93070">
        <w:rPr>
          <w:rStyle w:val="FontStyle29"/>
          <w:sz w:val="28"/>
          <w:szCs w:val="28"/>
        </w:rPr>
        <w:t xml:space="preserve">В 2015 году продолжалась реконструкция (перевод на газовое топливо и увеличение мощности до 35 Гкал/час) котельной № 1 г. </w:t>
      </w:r>
      <w:proofErr w:type="spellStart"/>
      <w:proofErr w:type="gramStart"/>
      <w:r w:rsidRPr="00B93070">
        <w:rPr>
          <w:rStyle w:val="FontStyle29"/>
          <w:sz w:val="28"/>
          <w:szCs w:val="28"/>
        </w:rPr>
        <w:t>Петропавловск-Камчатского</w:t>
      </w:r>
      <w:proofErr w:type="spellEnd"/>
      <w:proofErr w:type="gramEnd"/>
      <w:r w:rsidR="003E03A1">
        <w:rPr>
          <w:rStyle w:val="FontStyle29"/>
          <w:sz w:val="28"/>
          <w:szCs w:val="28"/>
        </w:rPr>
        <w:t>.</w:t>
      </w:r>
      <w:r w:rsidRPr="00B93070">
        <w:rPr>
          <w:rStyle w:val="FontStyle29"/>
          <w:sz w:val="28"/>
          <w:szCs w:val="28"/>
        </w:rPr>
        <w:t xml:space="preserve"> Выполнены плановые работы по замене (ремонту) ветхих сетей теплоснабжения, водоснабжения и водоотведения, продолжены работы (в том числе проекты) по реконструкции канализационных очистных сооружений «Чавыча»</w:t>
      </w:r>
      <w:r w:rsidR="003E03A1">
        <w:rPr>
          <w:rStyle w:val="FontStyle29"/>
          <w:sz w:val="28"/>
          <w:szCs w:val="28"/>
        </w:rPr>
        <w:t>.</w:t>
      </w:r>
    </w:p>
    <w:p w:rsidR="00A1337A" w:rsidRPr="00B93070" w:rsidRDefault="00A1337A" w:rsidP="00B93070">
      <w:pPr>
        <w:pStyle w:val="Style7"/>
        <w:widowControl/>
        <w:jc w:val="both"/>
        <w:rPr>
          <w:rStyle w:val="FontStyle29"/>
          <w:sz w:val="28"/>
          <w:szCs w:val="28"/>
        </w:rPr>
      </w:pPr>
      <w:proofErr w:type="gramStart"/>
      <w:r w:rsidRPr="00B93070">
        <w:rPr>
          <w:rStyle w:val="FontStyle29"/>
          <w:sz w:val="28"/>
          <w:szCs w:val="28"/>
        </w:rPr>
        <w:t xml:space="preserve">В 2016 году планируется продолжить ремонт и замену на территории </w:t>
      </w:r>
      <w:proofErr w:type="spellStart"/>
      <w:r w:rsidRPr="00B93070">
        <w:rPr>
          <w:rStyle w:val="FontStyle29"/>
          <w:sz w:val="28"/>
          <w:szCs w:val="28"/>
        </w:rPr>
        <w:t>Петропавловск-Камчатского</w:t>
      </w:r>
      <w:proofErr w:type="spellEnd"/>
      <w:r w:rsidRPr="00B93070">
        <w:rPr>
          <w:rStyle w:val="FontStyle29"/>
          <w:sz w:val="28"/>
          <w:szCs w:val="28"/>
        </w:rPr>
        <w:t xml:space="preserve"> городского округа ветхих сетей теплоснабжения, электроснабжения, водоснабжения и водоотведения, ремонт здания и замена оборудования ВНС «Моховая», на </w:t>
      </w:r>
      <w:r w:rsidR="003E03A1" w:rsidRPr="00B93070">
        <w:rPr>
          <w:rStyle w:val="FontStyle29"/>
          <w:sz w:val="28"/>
          <w:szCs w:val="28"/>
        </w:rPr>
        <w:t>объекте</w:t>
      </w:r>
      <w:r w:rsidRPr="00B93070">
        <w:rPr>
          <w:rStyle w:val="FontStyle29"/>
          <w:sz w:val="28"/>
          <w:szCs w:val="28"/>
        </w:rPr>
        <w:t xml:space="preserve"> канализационные очистные сооружения «Чавыча» планируется приступить к реконструкции первичных отстойников, аэробных стабилизаторов и еще одной насосной станции, а также выполнить работы по реконструкции блоков </w:t>
      </w:r>
      <w:proofErr w:type="spellStart"/>
      <w:r w:rsidRPr="00B93070">
        <w:rPr>
          <w:rStyle w:val="FontStyle29"/>
          <w:sz w:val="28"/>
          <w:szCs w:val="28"/>
        </w:rPr>
        <w:t>аэротенк-отстойники</w:t>
      </w:r>
      <w:proofErr w:type="spellEnd"/>
      <w:r w:rsidRPr="00B93070">
        <w:rPr>
          <w:rStyle w:val="FontStyle29"/>
          <w:sz w:val="28"/>
          <w:szCs w:val="28"/>
        </w:rPr>
        <w:t>, блок обеззараживания и доочистки, строительство дополнительного</w:t>
      </w:r>
      <w:proofErr w:type="gramEnd"/>
      <w:r w:rsidRPr="00B93070">
        <w:rPr>
          <w:rStyle w:val="FontStyle29"/>
          <w:sz w:val="28"/>
          <w:szCs w:val="28"/>
        </w:rPr>
        <w:t xml:space="preserve"> блока </w:t>
      </w:r>
      <w:proofErr w:type="spellStart"/>
      <w:r w:rsidRPr="00B93070">
        <w:rPr>
          <w:rStyle w:val="FontStyle29"/>
          <w:sz w:val="28"/>
          <w:szCs w:val="28"/>
        </w:rPr>
        <w:t>аэротенк-отстойники</w:t>
      </w:r>
      <w:proofErr w:type="spellEnd"/>
      <w:r w:rsidRPr="00B93070">
        <w:rPr>
          <w:rStyle w:val="FontStyle29"/>
          <w:sz w:val="28"/>
          <w:szCs w:val="28"/>
        </w:rPr>
        <w:t>.</w:t>
      </w:r>
    </w:p>
    <w:sectPr w:rsidR="00A1337A" w:rsidRPr="00B93070" w:rsidSect="003E03A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337A"/>
    <w:rsid w:val="000E3A51"/>
    <w:rsid w:val="003E03A1"/>
    <w:rsid w:val="00A1337A"/>
    <w:rsid w:val="00A910A8"/>
    <w:rsid w:val="00B9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A13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A1337A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4</cp:revision>
  <dcterms:created xsi:type="dcterms:W3CDTF">2016-03-12T12:13:00Z</dcterms:created>
  <dcterms:modified xsi:type="dcterms:W3CDTF">2016-03-12T12:22:00Z</dcterms:modified>
</cp:coreProperties>
</file>